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55" w:rsidRPr="00E67255" w:rsidRDefault="00E67255" w:rsidP="00E67255">
      <w:pPr>
        <w:spacing w:before="89"/>
        <w:ind w:left="155"/>
        <w:rPr>
          <w:b/>
        </w:rPr>
      </w:pPr>
      <w:r w:rsidRPr="00E67255">
        <w:rPr>
          <w:b/>
        </w:rPr>
        <w:t xml:space="preserve">Shared Cultural Heritage Database </w:t>
      </w:r>
      <w:r>
        <w:rPr>
          <w:b/>
        </w:rPr>
        <w:t>Organization</w:t>
      </w:r>
      <w:r w:rsidRPr="00E67255">
        <w:rPr>
          <w:b/>
        </w:rPr>
        <w:t xml:space="preserve"> Form</w:t>
      </w:r>
    </w:p>
    <w:p w:rsidR="00E67255" w:rsidRDefault="00E67255" w:rsidP="00E67255">
      <w:pPr>
        <w:pStyle w:val="Plattetekst"/>
        <w:numPr>
          <w:ilvl w:val="0"/>
          <w:numId w:val="1"/>
        </w:numPr>
      </w:pPr>
      <w:r>
        <w:t xml:space="preserve">Please fill in in English. </w:t>
      </w:r>
    </w:p>
    <w:p w:rsidR="00E67255" w:rsidRPr="00BD5695" w:rsidRDefault="00E67255" w:rsidP="00E67255">
      <w:pPr>
        <w:pStyle w:val="Plattetekst"/>
        <w:numPr>
          <w:ilvl w:val="0"/>
          <w:numId w:val="1"/>
        </w:numPr>
      </w:pPr>
      <w:r>
        <w:t>Please do not send in more than one profile picture</w:t>
      </w:r>
      <w:r w:rsidRPr="00BD5695">
        <w:t>.</w:t>
      </w:r>
    </w:p>
    <w:p w:rsidR="00450E79" w:rsidRPr="00E67255" w:rsidRDefault="00450E79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5899"/>
      </w:tblGrid>
      <w:tr w:rsidR="00450E79">
        <w:trPr>
          <w:trHeight w:val="258"/>
        </w:trPr>
        <w:tc>
          <w:tcPr>
            <w:tcW w:w="3499" w:type="dxa"/>
          </w:tcPr>
          <w:p w:rsidR="00450E79" w:rsidRDefault="00E67255">
            <w:pPr>
              <w:pStyle w:val="TableParagraph"/>
              <w:spacing w:line="238" w:lineRule="exact"/>
              <w:ind w:left="37"/>
              <w:rPr>
                <w:b/>
              </w:rPr>
            </w:pPr>
            <w:proofErr w:type="spellStart"/>
            <w:r>
              <w:rPr>
                <w:b/>
                <w:w w:val="95"/>
              </w:rPr>
              <w:t>Organisation</w:t>
            </w:r>
            <w:proofErr w:type="spellEnd"/>
            <w:r>
              <w:rPr>
                <w:b/>
                <w:w w:val="95"/>
              </w:rPr>
              <w:t xml:space="preserve"> Names</w:t>
            </w:r>
          </w:p>
        </w:tc>
        <w:tc>
          <w:tcPr>
            <w:tcW w:w="5899" w:type="dxa"/>
          </w:tcPr>
          <w:p w:rsidR="00450E79" w:rsidRDefault="00450E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E79">
        <w:trPr>
          <w:trHeight w:val="258"/>
        </w:trPr>
        <w:tc>
          <w:tcPr>
            <w:tcW w:w="3499" w:type="dxa"/>
          </w:tcPr>
          <w:p w:rsidR="00450E79" w:rsidRDefault="00E67255">
            <w:pPr>
              <w:pStyle w:val="TableParagraph"/>
              <w:spacing w:line="238" w:lineRule="exact"/>
              <w:ind w:left="37"/>
              <w:rPr>
                <w:b/>
              </w:rPr>
            </w:pPr>
            <w:r>
              <w:rPr>
                <w:b/>
              </w:rPr>
              <w:t>Name original language</w:t>
            </w:r>
          </w:p>
        </w:tc>
        <w:tc>
          <w:tcPr>
            <w:tcW w:w="5899" w:type="dxa"/>
          </w:tcPr>
          <w:p w:rsidR="00450E79" w:rsidRDefault="00450E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E79">
        <w:trPr>
          <w:trHeight w:val="258"/>
        </w:trPr>
        <w:tc>
          <w:tcPr>
            <w:tcW w:w="3499" w:type="dxa"/>
          </w:tcPr>
          <w:p w:rsidR="00450E79" w:rsidRDefault="00E67255">
            <w:pPr>
              <w:pStyle w:val="TableParagraph"/>
              <w:spacing w:line="238" w:lineRule="exact"/>
              <w:ind w:left="37"/>
              <w:rPr>
                <w:b/>
              </w:rPr>
            </w:pPr>
            <w:r>
              <w:rPr>
                <w:b/>
              </w:rPr>
              <w:t>Acronym (?):</w:t>
            </w:r>
          </w:p>
        </w:tc>
        <w:tc>
          <w:tcPr>
            <w:tcW w:w="5899" w:type="dxa"/>
          </w:tcPr>
          <w:p w:rsidR="00450E79" w:rsidRDefault="00450E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7255">
        <w:trPr>
          <w:trHeight w:val="258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spacing w:line="238" w:lineRule="exact"/>
              <w:ind w:left="37"/>
              <w:rPr>
                <w:b/>
              </w:rPr>
            </w:pPr>
            <w:r w:rsidRPr="00E67255">
              <w:rPr>
                <w:b/>
              </w:rPr>
              <w:t>E-mail:</w:t>
            </w:r>
          </w:p>
        </w:tc>
        <w:tc>
          <w:tcPr>
            <w:tcW w:w="5899" w:type="dxa"/>
          </w:tcPr>
          <w:p w:rsidR="00E67255" w:rsidRDefault="00E67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7255">
        <w:trPr>
          <w:trHeight w:val="258"/>
        </w:trPr>
        <w:tc>
          <w:tcPr>
            <w:tcW w:w="3499" w:type="dxa"/>
          </w:tcPr>
          <w:p w:rsidR="00E67255" w:rsidRPr="00E67255" w:rsidRDefault="00E67255" w:rsidP="00E67255">
            <w:pPr>
              <w:pStyle w:val="TableParagraph"/>
              <w:spacing w:line="238" w:lineRule="exact"/>
              <w:ind w:left="37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5899" w:type="dxa"/>
          </w:tcPr>
          <w:p w:rsidR="00E67255" w:rsidRDefault="00E67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7255">
        <w:trPr>
          <w:trHeight w:val="258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spacing w:line="238" w:lineRule="exact"/>
              <w:ind w:left="37"/>
              <w:rPr>
                <w:b/>
              </w:rPr>
            </w:pPr>
            <w:r>
              <w:rPr>
                <w:b/>
              </w:rPr>
              <w:t>Website (start with http://):</w:t>
            </w:r>
          </w:p>
        </w:tc>
        <w:tc>
          <w:tcPr>
            <w:tcW w:w="5899" w:type="dxa"/>
          </w:tcPr>
          <w:p w:rsidR="00E67255" w:rsidRDefault="00E67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E79">
        <w:trPr>
          <w:trHeight w:val="1155"/>
        </w:trPr>
        <w:tc>
          <w:tcPr>
            <w:tcW w:w="3499" w:type="dxa"/>
          </w:tcPr>
          <w:p w:rsidR="00450E79" w:rsidRDefault="00450E79">
            <w:pPr>
              <w:pStyle w:val="TableParagraph"/>
              <w:spacing w:before="6"/>
              <w:rPr>
                <w:sz w:val="25"/>
              </w:rPr>
            </w:pPr>
          </w:p>
          <w:p w:rsidR="00450E79" w:rsidRDefault="00E67255">
            <w:pPr>
              <w:pStyle w:val="TableParagraph"/>
              <w:spacing w:line="280" w:lineRule="atLeast"/>
              <w:ind w:left="47" w:right="102" w:hanging="10"/>
              <w:jc w:val="both"/>
            </w:pPr>
            <w:r>
              <w:rPr>
                <w:b/>
                <w:w w:val="95"/>
              </w:rPr>
              <w:t>Is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it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a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sub</w:t>
            </w:r>
            <w:r>
              <w:rPr>
                <w:b/>
                <w:spacing w:val="-35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organisation</w:t>
            </w:r>
            <w:proofErr w:type="spellEnd"/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of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…(</w:t>
            </w:r>
            <w:r>
              <w:rPr>
                <w:i/>
                <w:w w:val="95"/>
              </w:rPr>
              <w:t xml:space="preserve">example </w:t>
            </w:r>
            <w:proofErr w:type="spellStart"/>
            <w:r>
              <w:rPr>
                <w:i/>
                <w:w w:val="95"/>
              </w:rPr>
              <w:t>Mediastudies</w:t>
            </w:r>
            <w:proofErr w:type="spellEnd"/>
            <w:r>
              <w:rPr>
                <w:i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is</w:t>
            </w:r>
            <w:r>
              <w:rPr>
                <w:i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a</w:t>
            </w:r>
            <w:r>
              <w:rPr>
                <w:i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>sub</w:t>
            </w:r>
            <w:r>
              <w:rPr>
                <w:i/>
                <w:spacing w:val="-34"/>
                <w:w w:val="95"/>
              </w:rPr>
              <w:t xml:space="preserve"> </w:t>
            </w:r>
            <w:proofErr w:type="spellStart"/>
            <w:r>
              <w:rPr>
                <w:i/>
                <w:w w:val="95"/>
              </w:rPr>
              <w:t>organisation</w:t>
            </w:r>
            <w:proofErr w:type="spellEnd"/>
            <w:r>
              <w:rPr>
                <w:i/>
                <w:spacing w:val="-34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of </w:t>
            </w:r>
            <w:r>
              <w:rPr>
                <w:i/>
              </w:rPr>
              <w:t>University of</w:t>
            </w:r>
            <w:r>
              <w:rPr>
                <w:i/>
                <w:spacing w:val="-55"/>
              </w:rPr>
              <w:t xml:space="preserve"> </w:t>
            </w:r>
            <w:r>
              <w:rPr>
                <w:i/>
              </w:rPr>
              <w:t>Amsterdam</w:t>
            </w:r>
            <w:r>
              <w:t>)</w:t>
            </w:r>
          </w:p>
        </w:tc>
        <w:tc>
          <w:tcPr>
            <w:tcW w:w="5899" w:type="dxa"/>
          </w:tcPr>
          <w:p w:rsidR="00450E79" w:rsidRDefault="00450E79">
            <w:pPr>
              <w:pStyle w:val="TableParagraph"/>
              <w:rPr>
                <w:rFonts w:ascii="Times New Roman"/>
              </w:rPr>
            </w:pPr>
          </w:p>
        </w:tc>
      </w:tr>
      <w:tr w:rsidR="00E67255">
        <w:trPr>
          <w:trHeight w:val="258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spacing w:line="238" w:lineRule="exact"/>
              <w:ind w:left="37"/>
              <w:rPr>
                <w:i/>
              </w:rPr>
            </w:pPr>
            <w:r>
              <w:rPr>
                <w:b/>
              </w:rPr>
              <w:t xml:space="preserve">Contact person </w:t>
            </w:r>
            <w:r>
              <w:rPr>
                <w:i/>
              </w:rPr>
              <w:t>(one is enough)</w:t>
            </w:r>
          </w:p>
        </w:tc>
        <w:tc>
          <w:tcPr>
            <w:tcW w:w="5899" w:type="dxa"/>
          </w:tcPr>
          <w:p w:rsidR="00E67255" w:rsidRDefault="00E67255" w:rsidP="00E67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7255" w:rsidTr="00E67255">
        <w:trPr>
          <w:trHeight w:val="1593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spacing w:line="238" w:lineRule="exact"/>
              <w:ind w:left="37"/>
              <w:rPr>
                <w:i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5899" w:type="dxa"/>
          </w:tcPr>
          <w:p w:rsidR="00E67255" w:rsidRDefault="00E67255" w:rsidP="00E67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7255">
        <w:trPr>
          <w:trHeight w:val="258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spacing w:line="238" w:lineRule="exact"/>
              <w:ind w:left="37"/>
              <w:rPr>
                <w:b/>
              </w:rPr>
            </w:pPr>
            <w:r>
              <w:rPr>
                <w:b/>
              </w:rPr>
              <w:t>Visiting address:</w:t>
            </w:r>
          </w:p>
        </w:tc>
        <w:tc>
          <w:tcPr>
            <w:tcW w:w="5899" w:type="dxa"/>
          </w:tcPr>
          <w:p w:rsidR="00E67255" w:rsidRDefault="00E67255" w:rsidP="00E67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7255">
        <w:trPr>
          <w:trHeight w:val="258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spacing w:line="238" w:lineRule="exact"/>
              <w:ind w:left="37"/>
              <w:rPr>
                <w:b/>
              </w:rPr>
            </w:pPr>
            <w:r>
              <w:rPr>
                <w:b/>
              </w:rPr>
              <w:t>Country of</w:t>
            </w:r>
            <w:r>
              <w:rPr>
                <w:b/>
                <w:spacing w:val="-51"/>
              </w:rPr>
              <w:t xml:space="preserve"> </w:t>
            </w:r>
            <w:r>
              <w:rPr>
                <w:b/>
              </w:rPr>
              <w:t>residence:</w:t>
            </w:r>
          </w:p>
        </w:tc>
        <w:tc>
          <w:tcPr>
            <w:tcW w:w="5899" w:type="dxa"/>
          </w:tcPr>
          <w:p w:rsidR="00E67255" w:rsidRDefault="00E67255" w:rsidP="00E67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7255">
        <w:trPr>
          <w:trHeight w:val="258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spacing w:line="238" w:lineRule="exact"/>
              <w:ind w:left="37"/>
              <w:rPr>
                <w:b/>
              </w:rPr>
            </w:pPr>
            <w:r>
              <w:rPr>
                <w:b/>
              </w:rPr>
              <w:t>Keywords:</w:t>
            </w:r>
          </w:p>
        </w:tc>
        <w:tc>
          <w:tcPr>
            <w:tcW w:w="5899" w:type="dxa"/>
          </w:tcPr>
          <w:p w:rsidR="00E67255" w:rsidRDefault="00E67255" w:rsidP="00E67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7255">
        <w:trPr>
          <w:trHeight w:val="258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spacing w:line="238" w:lineRule="exact"/>
              <w:ind w:left="37"/>
              <w:rPr>
                <w:b/>
              </w:rPr>
            </w:pPr>
            <w:r>
              <w:rPr>
                <w:b/>
              </w:rPr>
              <w:t>Discipline:</w:t>
            </w:r>
          </w:p>
        </w:tc>
        <w:tc>
          <w:tcPr>
            <w:tcW w:w="5899" w:type="dxa"/>
          </w:tcPr>
          <w:p w:rsidR="00E67255" w:rsidRDefault="00E67255" w:rsidP="00E67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7255">
        <w:trPr>
          <w:trHeight w:val="560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spacing w:before="9"/>
              <w:ind w:left="37"/>
              <w:rPr>
                <w:i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4"/>
              </w:rPr>
              <w:t xml:space="preserve">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  <w:spacing w:val="-43"/>
              </w:rPr>
              <w:t xml:space="preserve"> </w:t>
            </w:r>
            <w:r>
              <w:rPr>
                <w:i/>
              </w:rPr>
              <w:t>(choose</w:t>
            </w:r>
            <w:r>
              <w:rPr>
                <w:i/>
                <w:spacing w:val="-45"/>
              </w:rPr>
              <w:t xml:space="preserve"> </w:t>
            </w:r>
            <w:r>
              <w:rPr>
                <w:i/>
              </w:rPr>
              <w:t>most</w:t>
            </w:r>
          </w:p>
          <w:p w:rsidR="00E67255" w:rsidRDefault="00E67255" w:rsidP="00E67255">
            <w:pPr>
              <w:pStyle w:val="TableParagraph"/>
              <w:spacing w:before="28" w:line="248" w:lineRule="exact"/>
              <w:ind w:left="50"/>
              <w:rPr>
                <w:i/>
              </w:rPr>
            </w:pPr>
            <w:r>
              <w:rPr>
                <w:i/>
              </w:rPr>
              <w:t>applicable)</w:t>
            </w:r>
          </w:p>
        </w:tc>
        <w:tc>
          <w:tcPr>
            <w:tcW w:w="5899" w:type="dxa"/>
          </w:tcPr>
          <w:p w:rsidR="00E67255" w:rsidRDefault="00E67255" w:rsidP="00E67255">
            <w:pPr>
              <w:pStyle w:val="TableParagraph"/>
              <w:rPr>
                <w:rFonts w:ascii="Times New Roman"/>
              </w:rPr>
            </w:pPr>
          </w:p>
        </w:tc>
      </w:tr>
      <w:tr w:rsidR="00E67255">
        <w:trPr>
          <w:trHeight w:val="1679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rPr>
                <w:sz w:val="26"/>
              </w:rPr>
            </w:pPr>
          </w:p>
          <w:p w:rsidR="00E67255" w:rsidRDefault="00E67255" w:rsidP="00E67255">
            <w:pPr>
              <w:pStyle w:val="TableParagraph"/>
              <w:rPr>
                <w:sz w:val="26"/>
              </w:rPr>
            </w:pPr>
          </w:p>
          <w:p w:rsidR="00E67255" w:rsidRDefault="00E67255" w:rsidP="00E67255">
            <w:pPr>
              <w:pStyle w:val="TableParagraph"/>
              <w:rPr>
                <w:sz w:val="26"/>
              </w:rPr>
            </w:pPr>
          </w:p>
          <w:p w:rsidR="00E67255" w:rsidRDefault="00E67255" w:rsidP="00E67255">
            <w:pPr>
              <w:pStyle w:val="TableParagraph"/>
              <w:spacing w:before="197" w:line="280" w:lineRule="atLeast"/>
              <w:ind w:left="47" w:right="616" w:hanging="10"/>
              <w:rPr>
                <w:i/>
              </w:rPr>
            </w:pPr>
            <w:r>
              <w:rPr>
                <w:b/>
                <w:w w:val="95"/>
              </w:rPr>
              <w:t>Publications</w:t>
            </w:r>
            <w:r>
              <w:rPr>
                <w:b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(name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is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enough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+ </w:t>
            </w:r>
            <w:r>
              <w:rPr>
                <w:i/>
              </w:rPr>
              <w:t>multiple</w:t>
            </w:r>
            <w:r>
              <w:rPr>
                <w:i/>
                <w:spacing w:val="-41"/>
              </w:rPr>
              <w:t xml:space="preserve"> </w:t>
            </w:r>
            <w:r>
              <w:rPr>
                <w:i/>
              </w:rPr>
              <w:t>answers</w:t>
            </w:r>
            <w:r>
              <w:rPr>
                <w:i/>
                <w:spacing w:val="-40"/>
              </w:rPr>
              <w:t xml:space="preserve"> </w:t>
            </w:r>
            <w:r>
              <w:rPr>
                <w:i/>
              </w:rPr>
              <w:t>possible)</w:t>
            </w:r>
          </w:p>
        </w:tc>
        <w:tc>
          <w:tcPr>
            <w:tcW w:w="5899" w:type="dxa"/>
          </w:tcPr>
          <w:p w:rsidR="00E67255" w:rsidRDefault="00E67255" w:rsidP="00E67255">
            <w:pPr>
              <w:pStyle w:val="TableParagraph"/>
              <w:rPr>
                <w:rFonts w:ascii="Times New Roman"/>
              </w:rPr>
            </w:pPr>
          </w:p>
        </w:tc>
      </w:tr>
      <w:tr w:rsidR="00E67255">
        <w:trPr>
          <w:trHeight w:val="1679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rPr>
                <w:sz w:val="26"/>
              </w:rPr>
            </w:pPr>
          </w:p>
          <w:p w:rsidR="00E67255" w:rsidRDefault="00E67255" w:rsidP="00E67255">
            <w:pPr>
              <w:pStyle w:val="TableParagraph"/>
              <w:rPr>
                <w:sz w:val="26"/>
              </w:rPr>
            </w:pPr>
          </w:p>
          <w:p w:rsidR="00E67255" w:rsidRDefault="00E67255" w:rsidP="00E67255">
            <w:pPr>
              <w:pStyle w:val="TableParagraph"/>
              <w:rPr>
                <w:sz w:val="26"/>
              </w:rPr>
            </w:pPr>
          </w:p>
          <w:p w:rsidR="00E67255" w:rsidRDefault="00E67255" w:rsidP="00E67255">
            <w:pPr>
              <w:pStyle w:val="TableParagraph"/>
              <w:spacing w:before="197" w:line="280" w:lineRule="atLeast"/>
              <w:ind w:left="51" w:right="266" w:hanging="14"/>
              <w:rPr>
                <w:i/>
              </w:rPr>
            </w:pPr>
            <w:r>
              <w:rPr>
                <w:b/>
                <w:w w:val="95"/>
              </w:rPr>
              <w:t>Experts</w:t>
            </w:r>
            <w:r>
              <w:rPr>
                <w:b/>
                <w:spacing w:val="-45"/>
                <w:w w:val="95"/>
              </w:rPr>
              <w:t xml:space="preserve"> </w:t>
            </w:r>
            <w:r>
              <w:rPr>
                <w:i/>
                <w:w w:val="95"/>
              </w:rPr>
              <w:t>(name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is</w:t>
            </w:r>
            <w:r>
              <w:rPr>
                <w:i/>
                <w:spacing w:val="-45"/>
                <w:w w:val="95"/>
              </w:rPr>
              <w:t xml:space="preserve"> </w:t>
            </w:r>
            <w:r>
              <w:rPr>
                <w:i/>
                <w:w w:val="95"/>
              </w:rPr>
              <w:t>enough</w:t>
            </w:r>
            <w:r>
              <w:rPr>
                <w:i/>
                <w:spacing w:val="-44"/>
                <w:w w:val="95"/>
              </w:rPr>
              <w:t xml:space="preserve"> </w:t>
            </w:r>
            <w:r>
              <w:rPr>
                <w:i/>
                <w:w w:val="95"/>
              </w:rPr>
              <w:t>+</w:t>
            </w:r>
            <w:r>
              <w:rPr>
                <w:i/>
                <w:spacing w:val="-45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multiple </w:t>
            </w:r>
            <w:r>
              <w:rPr>
                <w:i/>
              </w:rPr>
              <w:t>answers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possible)</w:t>
            </w:r>
          </w:p>
        </w:tc>
        <w:tc>
          <w:tcPr>
            <w:tcW w:w="5899" w:type="dxa"/>
          </w:tcPr>
          <w:p w:rsidR="00E67255" w:rsidRDefault="00E67255" w:rsidP="00E67255">
            <w:pPr>
              <w:pStyle w:val="TableParagraph"/>
              <w:rPr>
                <w:rFonts w:ascii="Times New Roman"/>
              </w:rPr>
            </w:pPr>
          </w:p>
        </w:tc>
      </w:tr>
      <w:tr w:rsidR="00E67255">
        <w:trPr>
          <w:trHeight w:val="1679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rPr>
                <w:sz w:val="26"/>
              </w:rPr>
            </w:pPr>
          </w:p>
          <w:p w:rsidR="00E67255" w:rsidRDefault="00E67255" w:rsidP="00E67255">
            <w:pPr>
              <w:pStyle w:val="TableParagraph"/>
              <w:rPr>
                <w:sz w:val="26"/>
              </w:rPr>
            </w:pPr>
          </w:p>
          <w:p w:rsidR="00E67255" w:rsidRDefault="00E67255" w:rsidP="00E67255">
            <w:pPr>
              <w:pStyle w:val="TableParagraph"/>
              <w:rPr>
                <w:sz w:val="26"/>
              </w:rPr>
            </w:pPr>
          </w:p>
          <w:p w:rsidR="00E67255" w:rsidRDefault="00E67255" w:rsidP="00E67255">
            <w:pPr>
              <w:pStyle w:val="TableParagraph"/>
              <w:spacing w:before="197" w:line="280" w:lineRule="atLeast"/>
              <w:ind w:left="51" w:right="156" w:hanging="14"/>
              <w:rPr>
                <w:i/>
              </w:rPr>
            </w:pPr>
            <w:r>
              <w:rPr>
                <w:b/>
                <w:w w:val="90"/>
              </w:rPr>
              <w:t xml:space="preserve">Projects </w:t>
            </w:r>
            <w:r>
              <w:rPr>
                <w:i/>
                <w:w w:val="90"/>
              </w:rPr>
              <w:t xml:space="preserve">(name is enough + multiple </w:t>
            </w:r>
            <w:r>
              <w:rPr>
                <w:i/>
              </w:rPr>
              <w:t>answers possible)</w:t>
            </w:r>
          </w:p>
        </w:tc>
        <w:tc>
          <w:tcPr>
            <w:tcW w:w="5899" w:type="dxa"/>
          </w:tcPr>
          <w:p w:rsidR="00E67255" w:rsidRDefault="00E67255" w:rsidP="00E67255">
            <w:pPr>
              <w:pStyle w:val="TableParagraph"/>
              <w:rPr>
                <w:rFonts w:ascii="Times New Roman"/>
              </w:rPr>
            </w:pPr>
          </w:p>
        </w:tc>
      </w:tr>
      <w:tr w:rsidR="00E67255">
        <w:trPr>
          <w:trHeight w:val="258"/>
        </w:trPr>
        <w:tc>
          <w:tcPr>
            <w:tcW w:w="3499" w:type="dxa"/>
          </w:tcPr>
          <w:p w:rsidR="00E67255" w:rsidRDefault="00E67255" w:rsidP="00E67255">
            <w:pPr>
              <w:pStyle w:val="TableParagraph"/>
              <w:spacing w:line="238" w:lineRule="exact"/>
              <w:ind w:left="37"/>
              <w:rPr>
                <w:b/>
              </w:rPr>
            </w:pPr>
            <w:r>
              <w:rPr>
                <w:b/>
              </w:rPr>
              <w:t>Related external links</w:t>
            </w:r>
          </w:p>
        </w:tc>
        <w:tc>
          <w:tcPr>
            <w:tcW w:w="5899" w:type="dxa"/>
          </w:tcPr>
          <w:p w:rsidR="00E67255" w:rsidRDefault="00E67255" w:rsidP="00E67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43F7E" w:rsidRDefault="00143F7E"/>
    <w:p w:rsidR="00987F3D" w:rsidRDefault="00987F3D"/>
    <w:p w:rsidR="00987F3D" w:rsidRDefault="00987F3D"/>
    <w:p w:rsidR="00987F3D" w:rsidRDefault="00987F3D"/>
    <w:p w:rsidR="00987F3D" w:rsidRDefault="00987F3D"/>
    <w:p w:rsidR="00987F3D" w:rsidRDefault="00987F3D"/>
    <w:p w:rsidR="00987F3D" w:rsidRDefault="00987F3D"/>
    <w:p w:rsidR="00987F3D" w:rsidRDefault="00987F3D"/>
    <w:p w:rsidR="00987F3D" w:rsidRDefault="00987F3D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1843"/>
        <w:gridCol w:w="415"/>
        <w:gridCol w:w="3539"/>
      </w:tblGrid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pPr>
              <w:rPr>
                <w:b/>
                <w:bCs/>
              </w:rPr>
            </w:pPr>
            <w:r w:rsidRPr="00987F3D">
              <w:rPr>
                <w:b/>
                <w:bCs/>
              </w:rPr>
              <w:lastRenderedPageBreak/>
              <w:t>Keywords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pPr>
              <w:rPr>
                <w:b/>
                <w:bCs/>
              </w:rPr>
            </w:pPr>
            <w:r w:rsidRPr="00987F3D">
              <w:rPr>
                <w:b/>
                <w:bCs/>
              </w:rPr>
              <w:t xml:space="preserve">Type of </w:t>
            </w:r>
            <w:proofErr w:type="spellStart"/>
            <w:r w:rsidRPr="00987F3D">
              <w:rPr>
                <w:b/>
                <w:bCs/>
              </w:rPr>
              <w:t>Organisation</w:t>
            </w:r>
            <w:proofErr w:type="spellEnd"/>
          </w:p>
        </w:tc>
        <w:tc>
          <w:tcPr>
            <w:tcW w:w="3954" w:type="dxa"/>
            <w:gridSpan w:val="2"/>
            <w:noWrap/>
            <w:hideMark/>
          </w:tcPr>
          <w:p w:rsidR="00987F3D" w:rsidRPr="00987F3D" w:rsidRDefault="00987F3D">
            <w:pPr>
              <w:rPr>
                <w:b/>
                <w:bCs/>
              </w:rPr>
            </w:pPr>
            <w:r w:rsidRPr="00987F3D">
              <w:rPr>
                <w:b/>
                <w:bCs/>
              </w:rPr>
              <w:t>Disciplines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16th Century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Academy </w:t>
            </w:r>
          </w:p>
        </w:tc>
        <w:tc>
          <w:tcPr>
            <w:tcW w:w="3954" w:type="dxa"/>
            <w:gridSpan w:val="2"/>
            <w:noWrap/>
            <w:hideMark/>
          </w:tcPr>
          <w:p w:rsidR="00987F3D" w:rsidRPr="00987F3D" w:rsidRDefault="00987F3D">
            <w:r w:rsidRPr="00987F3D">
              <w:t>Architecture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17th Century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Archive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Spatial Planning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18th Century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Art initiative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Buildings &amp; Structures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19th Century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Art organization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Landscape Architecture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20th Century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Association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Academy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Band </w:t>
            </w:r>
          </w:p>
        </w:tc>
        <w:tc>
          <w:tcPr>
            <w:tcW w:w="3954" w:type="dxa"/>
            <w:gridSpan w:val="2"/>
            <w:noWrap/>
            <w:hideMark/>
          </w:tcPr>
          <w:p w:rsidR="00987F3D" w:rsidRPr="00987F3D" w:rsidRDefault="00987F3D">
            <w:r w:rsidRPr="00987F3D">
              <w:t>Digital Culture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Adaptive Reuse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Collective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Technology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Amazonia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Company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Games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America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Cultural Centre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Amerindian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Debate Centre </w:t>
            </w:r>
          </w:p>
        </w:tc>
        <w:tc>
          <w:tcPr>
            <w:tcW w:w="3954" w:type="dxa"/>
            <w:gridSpan w:val="2"/>
            <w:noWrap/>
            <w:hideMark/>
          </w:tcPr>
          <w:p w:rsidR="00987F3D" w:rsidRPr="00987F3D" w:rsidRDefault="00987F3D">
            <w:r w:rsidRPr="00987F3D">
              <w:t>Performing Arts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Anthropology</w:t>
            </w:r>
            <w:bookmarkStart w:id="0" w:name="_GoBack"/>
            <w:bookmarkEnd w:id="0"/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Educational Institution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Music Theatre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Apartheid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Embassy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Youth Theatre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Archaeology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Ensemble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Theatre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architecture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Festival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Dance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Architecture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Film Theatre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Archives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Foundation </w:t>
            </w:r>
          </w:p>
        </w:tc>
        <w:tc>
          <w:tcPr>
            <w:tcW w:w="3954" w:type="dxa"/>
            <w:gridSpan w:val="2"/>
            <w:noWrap/>
            <w:hideMark/>
          </w:tcPr>
          <w:p w:rsidR="00987F3D" w:rsidRPr="00987F3D" w:rsidRDefault="00987F3D">
            <w:r w:rsidRPr="00987F3D">
              <w:t>Journalism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artist talk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Freelance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Arts &amp; Crafts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Fund </w:t>
            </w:r>
          </w:p>
        </w:tc>
        <w:tc>
          <w:tcPr>
            <w:tcW w:w="3954" w:type="dxa"/>
            <w:gridSpan w:val="2"/>
            <w:noWrap/>
            <w:hideMark/>
          </w:tcPr>
          <w:p w:rsidR="00987F3D" w:rsidRPr="00987F3D" w:rsidRDefault="00987F3D">
            <w:r w:rsidRPr="00987F3D">
              <w:t>Audiovisual Media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Arts &amp; Culture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Gallery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Animation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Atlantic History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Government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Short Film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Atlantic World and the Dutch (AWAD expert)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Institute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Documentary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Atlantic World and the Dutch (AWAD organization)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Library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Feature Film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Atlantic World and the Dutch (AWAD project)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Mapping NL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Atlantic World and the Dutch (AWAD Publication)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Municipal </w:t>
            </w:r>
          </w:p>
        </w:tc>
        <w:tc>
          <w:tcPr>
            <w:tcW w:w="3954" w:type="dxa"/>
            <w:gridSpan w:val="2"/>
            <w:noWrap/>
            <w:hideMark/>
          </w:tcPr>
          <w:p w:rsidR="00987F3D" w:rsidRPr="00987F3D" w:rsidRDefault="00987F3D">
            <w:r w:rsidRPr="00987F3D">
              <w:t>Music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Atlantic World and the Dutch (AWAD Records)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Museum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Electronic Music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Atlantic World and the Dutch (AWAD)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National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Jazz &amp; Improvised Music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Banda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Network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World Music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BHS Project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Orchestra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Classical Music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Bibliography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Other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Pop &amp; Rock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BIS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Platform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Hip Hop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Botanical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Press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Botany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Publisher </w:t>
            </w:r>
          </w:p>
        </w:tc>
        <w:tc>
          <w:tcPr>
            <w:tcW w:w="3954" w:type="dxa"/>
            <w:gridSpan w:val="2"/>
            <w:noWrap/>
            <w:hideMark/>
          </w:tcPr>
          <w:p w:rsidR="00987F3D" w:rsidRPr="00987F3D" w:rsidRDefault="00987F3D">
            <w:r w:rsidRPr="00987F3D">
              <w:t>Visual Arts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Brazil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Regional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Drawing &amp; Painting &amp; Graphic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Built Heritage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Residency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Installation &amp; Sculpture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Canada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 xml:space="preserve">Stage 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Performance Art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Canals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>Theatre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Digital Art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Capacity Building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>
            <w:r w:rsidRPr="00987F3D">
              <w:t>Theatre Company</w:t>
            </w:r>
          </w:p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Video Art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Caribbean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Research &amp; Theory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Cartography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Photography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Cemetery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Central Europe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3954" w:type="dxa"/>
            <w:gridSpan w:val="2"/>
            <w:noWrap/>
            <w:hideMark/>
          </w:tcPr>
          <w:p w:rsidR="00987F3D" w:rsidRPr="00987F3D" w:rsidRDefault="00987F3D">
            <w:r w:rsidRPr="00987F3D">
              <w:t>Literature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Children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Fiction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China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Non-Fiction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proofErr w:type="spellStart"/>
            <w:r w:rsidRPr="00987F3D">
              <w:t>Chinsurah</w:t>
            </w:r>
            <w:proofErr w:type="spellEnd"/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Poetry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lastRenderedPageBreak/>
              <w:t>Collections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Youth Literature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Colonial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Community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3954" w:type="dxa"/>
            <w:gridSpan w:val="2"/>
            <w:noWrap/>
            <w:hideMark/>
          </w:tcPr>
          <w:p w:rsidR="00987F3D" w:rsidRPr="00987F3D" w:rsidRDefault="00987F3D">
            <w:r w:rsidRPr="00987F3D">
              <w:t>Heritage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Conservation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Archaeology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Conservation Architect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Archives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Construction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Collections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Consulate General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Intangible Heritage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Creative Europe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Landscape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Creative industries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Monuments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Creative Industry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Cultural Exchange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3954" w:type="dxa"/>
            <w:gridSpan w:val="2"/>
            <w:noWrap/>
            <w:hideMark/>
          </w:tcPr>
          <w:p w:rsidR="00987F3D" w:rsidRPr="00987F3D" w:rsidRDefault="00987F3D">
            <w:r w:rsidRPr="00987F3D">
              <w:t>Design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Cultural Heritage Conservation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Illustration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Cultural Heritage Management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Product Design &amp; Industrial Design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Cultural landscape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Food Design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Curating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Graphic Design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Database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Fashion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Design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>
            <w:proofErr w:type="spellStart"/>
            <w:r w:rsidRPr="00987F3D">
              <w:t>Jewellery</w:t>
            </w:r>
            <w:proofErr w:type="spellEnd"/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Development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>
            <w:r w:rsidRPr="00987F3D">
              <w:t>Exhibition Design &amp; Interior Design</w:t>
            </w:r>
          </w:p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Diaspora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Digitization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Diplomatic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>
            <w:r w:rsidRPr="00987F3D">
              <w:t xml:space="preserve"> </w:t>
            </w:r>
          </w:p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Documentation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Dutch Brazil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Dutch paintings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Dutch/Aboriginal Connection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Early Modern History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Education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Educational Institution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Emancipation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embassy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Embassy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Engineering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Environment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Ethnography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Ethnology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European Expansion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Exhibition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Exhibition development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Flemish paintings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Fortification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Funding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Gender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Genealogy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Geography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Governmental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Heritage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Heritage Management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Heritage Protection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Heritage-based revitalization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Historian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lastRenderedPageBreak/>
              <w:t>Historic Site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Historical Inner Cities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Historical Institute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Historical rolling stock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Historical Society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History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ICOMOS India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ICOMOS India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Identification mission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Identity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 xml:space="preserve">Indentured </w:t>
            </w:r>
            <w:proofErr w:type="spellStart"/>
            <w:r w:rsidRPr="00987F3D">
              <w:t>Labour</w:t>
            </w:r>
            <w:proofErr w:type="spellEnd"/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Indigenous People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Indology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Industrial Heritage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Information Management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Intangible Heritage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Integrated conservation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Integrated Vision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Interdisciplinary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International Cooperation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International Relations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Japanese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Jewish History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proofErr w:type="spellStart"/>
            <w:r w:rsidRPr="00987F3D">
              <w:t>Johannis</w:t>
            </w:r>
            <w:proofErr w:type="spellEnd"/>
            <w:r w:rsidRPr="00987F3D">
              <w:t xml:space="preserve"> de </w:t>
            </w:r>
            <w:proofErr w:type="spellStart"/>
            <w:r w:rsidRPr="00987F3D">
              <w:t>Rijke</w:t>
            </w:r>
            <w:proofErr w:type="spellEnd"/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Journalism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Judaism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Knowledge Exchange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Landscape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Language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Lefortovo Park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Letters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Library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Linguistics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Literature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Management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Manuscripts Conservation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mapping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Mapping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Maritime Heritage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Media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Memorial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Memory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Migration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Military Heritage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Mills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Monument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Museum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Museum planning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Museums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Natural Heritage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Network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lastRenderedPageBreak/>
              <w:t>New Amsterdam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New Netherland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Oral History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Performing Arts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Plantation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Plants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Policy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Portugal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Postal Stones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Post-Colonial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PPP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Pre-Colonial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Public Policy and Engagement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Publisher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Railway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Records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Religion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Religious Building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Renovation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Research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Research Institute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Restoration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Revitalization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Risks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River management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Rock cut cave architecture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Russia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safety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Scholarship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security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Seminar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Shared Cultural Heritage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Shipwrecks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Show row weights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Slave Trade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Slavery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Social History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Sociology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Storytelling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Sugar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Trade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Training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Translation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University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Urban Development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Urban heritage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Urban Management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Urban Planning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visitors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Visual Arts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VOC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lastRenderedPageBreak/>
              <w:t>Water Management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WIC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Windmills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Workshop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World War I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  <w:tr w:rsidR="00987F3D" w:rsidRPr="00987F3D" w:rsidTr="00987F3D">
        <w:trPr>
          <w:trHeight w:val="300"/>
        </w:trPr>
        <w:tc>
          <w:tcPr>
            <w:tcW w:w="3833" w:type="dxa"/>
            <w:noWrap/>
            <w:hideMark/>
          </w:tcPr>
          <w:p w:rsidR="00987F3D" w:rsidRPr="00987F3D" w:rsidRDefault="00987F3D">
            <w:r w:rsidRPr="00987F3D">
              <w:t>World War II</w:t>
            </w:r>
          </w:p>
        </w:tc>
        <w:tc>
          <w:tcPr>
            <w:tcW w:w="1843" w:type="dxa"/>
            <w:noWrap/>
            <w:hideMark/>
          </w:tcPr>
          <w:p w:rsidR="00987F3D" w:rsidRPr="00987F3D" w:rsidRDefault="00987F3D"/>
        </w:tc>
        <w:tc>
          <w:tcPr>
            <w:tcW w:w="415" w:type="dxa"/>
            <w:noWrap/>
            <w:hideMark/>
          </w:tcPr>
          <w:p w:rsidR="00987F3D" w:rsidRPr="00987F3D" w:rsidRDefault="00987F3D"/>
        </w:tc>
        <w:tc>
          <w:tcPr>
            <w:tcW w:w="3539" w:type="dxa"/>
            <w:noWrap/>
            <w:hideMark/>
          </w:tcPr>
          <w:p w:rsidR="00987F3D" w:rsidRPr="00987F3D" w:rsidRDefault="00987F3D"/>
        </w:tc>
      </w:tr>
    </w:tbl>
    <w:p w:rsidR="00987F3D" w:rsidRDefault="00987F3D"/>
    <w:sectPr w:rsidR="00987F3D" w:rsidSect="00987F3D">
      <w:type w:val="continuous"/>
      <w:pgSz w:w="11900" w:h="16840"/>
      <w:pgMar w:top="993" w:right="13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F54F8"/>
    <w:multiLevelType w:val="hybridMultilevel"/>
    <w:tmpl w:val="DA20BA06"/>
    <w:lvl w:ilvl="0" w:tplc="0413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79"/>
    <w:rsid w:val="00143F7E"/>
    <w:rsid w:val="00450E79"/>
    <w:rsid w:val="00987F3D"/>
    <w:rsid w:val="00B07482"/>
    <w:rsid w:val="00E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9FF3"/>
  <w15:docId w15:val="{F86C9F4A-30F3-4114-B253-B88DEE45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spacing w:before="23"/>
      <w:ind w:left="155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E67255"/>
    <w:rPr>
      <w:rFonts w:ascii="Trebuchet MS" w:eastAsia="Trebuchet MS" w:hAnsi="Trebuchet MS" w:cs="Trebuchet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72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255"/>
    <w:rPr>
      <w:rFonts w:ascii="Segoe UI" w:eastAsia="Trebuchet MS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8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8E6E8F9</Template>
  <TotalTime>20</TotalTime>
  <Pages>6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Dutchculture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 Yuce</dc:creator>
  <cp:lastModifiedBy>Veysel Yuce</cp:lastModifiedBy>
  <cp:revision>4</cp:revision>
  <cp:lastPrinted>2018-08-27T11:25:00Z</cp:lastPrinted>
  <dcterms:created xsi:type="dcterms:W3CDTF">2018-08-27T11:19:00Z</dcterms:created>
  <dcterms:modified xsi:type="dcterms:W3CDTF">2018-08-27T13:44:00Z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Excel</vt:lpwstr>
  </property>
  <property fmtid="{D5CDD505-2E9C-101B-9397-08002B2CF9AE}" pid="4" name="LastSaved">
    <vt:filetime>2018-08-27T00:00:00Z</vt:filetime>
  </property>
</Properties>
</file>